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21"/>
        <w:gridCol w:w="6536"/>
      </w:tblGrid>
      <w:tr w:rsidR="00467763" w:rsidTr="00EB03CA">
        <w:tc>
          <w:tcPr>
            <w:tcW w:w="3421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vAlign w:val="bottom"/>
          </w:tcPr>
          <w:p w:rsidR="00467763" w:rsidRDefault="00467763" w:rsidP="00D65814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EB03CA" w:rsidRPr="00EB03CA">
                  <w:rPr>
                    <w:rStyle w:val="Stil3"/>
                  </w:rPr>
                  <w:t>S</w:t>
                </w:r>
                <w:r w:rsidR="00EB03CA">
                  <w:rPr>
                    <w:rStyle w:val="Stil3"/>
                  </w:rPr>
                  <w:t>tand</w:t>
                </w:r>
                <w:r w:rsidR="00D65814">
                  <w:rPr>
                    <w:rStyle w:val="Stil3"/>
                  </w:rPr>
                  <w:t xml:space="preserve">ard </w:t>
                </w:r>
                <w:proofErr w:type="spellStart"/>
                <w:r w:rsidR="00D65814">
                  <w:rPr>
                    <w:rStyle w:val="Stil3"/>
                  </w:rPr>
                  <w:t>monolayerpreparering</w:t>
                </w:r>
                <w:proofErr w:type="spellEnd"/>
                <w:r w:rsidR="00D65814">
                  <w:rPr>
                    <w:rStyle w:val="Stil3"/>
                  </w:rPr>
                  <w:t xml:space="preserve"> av 50 </w:t>
                </w:r>
                <w:r w:rsidR="00D65814">
                  <w:rPr>
                    <w:rStyle w:val="Stil3"/>
                    <w:rFonts w:cstheme="minorHAnsi"/>
                  </w:rPr>
                  <w:t>µ</w:t>
                </w:r>
                <w:r w:rsidR="00EB03CA">
                  <w:rPr>
                    <w:rStyle w:val="Stil3"/>
                  </w:rPr>
                  <w:t xml:space="preserve">m </w:t>
                </w:r>
                <w:proofErr w:type="spellStart"/>
                <w:r w:rsidR="00EB03CA">
                  <w:rPr>
                    <w:rStyle w:val="Stil3"/>
                  </w:rPr>
                  <w:t>paraffinsnitt</w:t>
                </w:r>
                <w:proofErr w:type="spellEnd"/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EB03CA" w:rsidRPr="00EB03CA">
                  <w:rPr>
                    <w:rFonts w:asciiTheme="minorHAnsi" w:hAnsiTheme="minorHAnsi"/>
                    <w:sz w:val="20"/>
                  </w:rPr>
                  <w:t>135303</w:t>
                </w:r>
              </w:sdtContent>
            </w:sdt>
          </w:p>
        </w:tc>
      </w:tr>
      <w:tr w:rsidR="00EB03CA" w:rsidTr="00EB03CA">
        <w:tc>
          <w:tcPr>
            <w:tcW w:w="3421" w:type="dxa"/>
          </w:tcPr>
          <w:p w:rsidR="00EB03CA" w:rsidRDefault="00EB03CA">
            <w:pPr>
              <w:pStyle w:val="Topptekst"/>
              <w:rPr>
                <w:noProof/>
              </w:rPr>
            </w:pPr>
          </w:p>
        </w:tc>
        <w:tc>
          <w:tcPr>
            <w:tcW w:w="6536" w:type="dxa"/>
            <w:vAlign w:val="bottom"/>
          </w:tcPr>
          <w:p w:rsidR="00EB03CA" w:rsidRDefault="00EB03CA" w:rsidP="00EB03CA">
            <w:pPr>
              <w:pStyle w:val="Topptekst"/>
              <w:rPr>
                <w:sz w:val="20"/>
              </w:rPr>
            </w:pPr>
          </w:p>
        </w:tc>
      </w:tr>
    </w:tbl>
    <w:p w:rsidR="00EB03CA" w:rsidRDefault="00EB03CA">
      <w:pPr>
        <w:rPr>
          <w:b/>
          <w:sz w:val="28"/>
          <w:szCs w:val="28"/>
        </w:rPr>
      </w:pPr>
      <w:r w:rsidRPr="00943E87">
        <w:rPr>
          <w:b/>
          <w:sz w:val="28"/>
          <w:szCs w:val="28"/>
        </w:rPr>
        <w:t>KORT PROTOKOLL FOR MONOLAYERPREPARERING</w:t>
      </w:r>
    </w:p>
    <w:p w:rsidR="009B63B5" w:rsidRDefault="009B63B5" w:rsidP="009B63B5">
      <w:pPr>
        <w:spacing w:line="276" w:lineRule="auto"/>
        <w:rPr>
          <w:b/>
          <w:sz w:val="28"/>
          <w:szCs w:val="28"/>
        </w:rPr>
      </w:pP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 xml:space="preserve">Tilsett </w:t>
      </w:r>
      <w:r w:rsidR="00BA42C6">
        <w:rPr>
          <w:sz w:val="28"/>
          <w:szCs w:val="28"/>
        </w:rPr>
        <w:t xml:space="preserve">4 ml </w:t>
      </w:r>
      <w:proofErr w:type="spellStart"/>
      <w:r w:rsidR="00BA42C6">
        <w:rPr>
          <w:sz w:val="28"/>
          <w:szCs w:val="28"/>
        </w:rPr>
        <w:t>xylen</w:t>
      </w:r>
      <w:proofErr w:type="spellEnd"/>
      <w:r w:rsidRPr="00D65814">
        <w:rPr>
          <w:sz w:val="28"/>
          <w:szCs w:val="28"/>
        </w:rPr>
        <w:t xml:space="preserve">, </w:t>
      </w:r>
      <w:proofErr w:type="spellStart"/>
      <w:r w:rsidRPr="00D65814">
        <w:rPr>
          <w:sz w:val="28"/>
          <w:szCs w:val="28"/>
        </w:rPr>
        <w:t>inkuber</w:t>
      </w:r>
      <w:proofErr w:type="spellEnd"/>
      <w:r w:rsidRPr="00D65814">
        <w:rPr>
          <w:sz w:val="28"/>
          <w:szCs w:val="28"/>
        </w:rPr>
        <w:t xml:space="preserve"> i 15 minutter. </w:t>
      </w:r>
      <w:r w:rsidR="00BA42C6">
        <w:rPr>
          <w:sz w:val="28"/>
          <w:szCs w:val="28"/>
        </w:rPr>
        <w:t xml:space="preserve">Fjern </w:t>
      </w:r>
      <w:proofErr w:type="spellStart"/>
      <w:r w:rsidR="00BA42C6">
        <w:rPr>
          <w:sz w:val="28"/>
          <w:szCs w:val="28"/>
        </w:rPr>
        <w:t>xylenen</w:t>
      </w:r>
      <w:proofErr w:type="spellEnd"/>
      <w:r w:rsidRPr="00D65814">
        <w:rPr>
          <w:sz w:val="28"/>
          <w:szCs w:val="28"/>
        </w:rPr>
        <w:t>.</w:t>
      </w: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 xml:space="preserve">Tilsett </w:t>
      </w:r>
      <w:r w:rsidR="00BA42C6">
        <w:rPr>
          <w:sz w:val="28"/>
          <w:szCs w:val="28"/>
        </w:rPr>
        <w:t xml:space="preserve">4 ml </w:t>
      </w:r>
      <w:proofErr w:type="spellStart"/>
      <w:r w:rsidR="00BA42C6">
        <w:rPr>
          <w:sz w:val="28"/>
          <w:szCs w:val="28"/>
        </w:rPr>
        <w:t>xylen</w:t>
      </w:r>
      <w:proofErr w:type="spellEnd"/>
      <w:r w:rsidRPr="00D65814">
        <w:rPr>
          <w:sz w:val="28"/>
          <w:szCs w:val="28"/>
        </w:rPr>
        <w:t xml:space="preserve">, </w:t>
      </w:r>
      <w:proofErr w:type="spellStart"/>
      <w:r w:rsidRPr="00D65814">
        <w:rPr>
          <w:sz w:val="28"/>
          <w:szCs w:val="28"/>
        </w:rPr>
        <w:t>inkuber</w:t>
      </w:r>
      <w:proofErr w:type="spellEnd"/>
      <w:r w:rsidRPr="00D65814">
        <w:rPr>
          <w:sz w:val="28"/>
          <w:szCs w:val="28"/>
        </w:rPr>
        <w:t xml:space="preserve"> i 15 minutter. Fjern </w:t>
      </w:r>
      <w:proofErr w:type="spellStart"/>
      <w:r w:rsidRPr="00D65814">
        <w:rPr>
          <w:sz w:val="28"/>
          <w:szCs w:val="28"/>
        </w:rPr>
        <w:t>xylene</w:t>
      </w:r>
      <w:proofErr w:type="spellEnd"/>
      <w:r w:rsidRPr="00D65814">
        <w:rPr>
          <w:sz w:val="28"/>
          <w:szCs w:val="28"/>
        </w:rPr>
        <w:t>.</w:t>
      </w: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 xml:space="preserve">Tilsett 4 ml absolutt </w:t>
      </w:r>
      <w:r w:rsidR="00BA42C6">
        <w:rPr>
          <w:sz w:val="28"/>
          <w:szCs w:val="28"/>
        </w:rPr>
        <w:t>etan</w:t>
      </w:r>
      <w:r w:rsidRPr="00D65814">
        <w:rPr>
          <w:sz w:val="28"/>
          <w:szCs w:val="28"/>
        </w:rPr>
        <w:t xml:space="preserve">ol, </w:t>
      </w:r>
      <w:proofErr w:type="spellStart"/>
      <w:r w:rsidRPr="00D65814">
        <w:rPr>
          <w:sz w:val="28"/>
          <w:szCs w:val="28"/>
        </w:rPr>
        <w:t>inkuber</w:t>
      </w:r>
      <w:proofErr w:type="spellEnd"/>
      <w:r w:rsidRPr="00D65814">
        <w:rPr>
          <w:sz w:val="28"/>
          <w:szCs w:val="28"/>
        </w:rPr>
        <w:t xml:space="preserve"> i 5 minutter. Fjern </w:t>
      </w:r>
      <w:r w:rsidR="00BA42C6">
        <w:rPr>
          <w:sz w:val="28"/>
          <w:szCs w:val="28"/>
        </w:rPr>
        <w:t>etanolen</w:t>
      </w:r>
      <w:r w:rsidRPr="00D65814">
        <w:rPr>
          <w:sz w:val="28"/>
          <w:szCs w:val="28"/>
        </w:rPr>
        <w:t>.</w:t>
      </w: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 xml:space="preserve">Tilsett 4 ml 96% </w:t>
      </w:r>
      <w:r w:rsidR="00BA42C6">
        <w:rPr>
          <w:sz w:val="28"/>
          <w:szCs w:val="28"/>
        </w:rPr>
        <w:t>etan</w:t>
      </w:r>
      <w:r w:rsidR="00BA42C6" w:rsidRPr="00D65814">
        <w:rPr>
          <w:sz w:val="28"/>
          <w:szCs w:val="28"/>
        </w:rPr>
        <w:t>ol</w:t>
      </w:r>
      <w:r w:rsidRPr="00D65814">
        <w:rPr>
          <w:sz w:val="28"/>
          <w:szCs w:val="28"/>
        </w:rPr>
        <w:t xml:space="preserve">, </w:t>
      </w:r>
      <w:proofErr w:type="spellStart"/>
      <w:r w:rsidRPr="00D65814">
        <w:rPr>
          <w:sz w:val="28"/>
          <w:szCs w:val="28"/>
        </w:rPr>
        <w:t>inkuber</w:t>
      </w:r>
      <w:proofErr w:type="spellEnd"/>
      <w:r w:rsidRPr="00D65814">
        <w:rPr>
          <w:sz w:val="28"/>
          <w:szCs w:val="28"/>
        </w:rPr>
        <w:t xml:space="preserve"> i 5 minutter.</w:t>
      </w: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>Tilsett 2 ml destillert H</w:t>
      </w:r>
      <w:r w:rsidRPr="00D65814">
        <w:rPr>
          <w:sz w:val="28"/>
          <w:szCs w:val="28"/>
          <w:vertAlign w:val="subscript"/>
        </w:rPr>
        <w:t>2</w:t>
      </w:r>
      <w:r w:rsidRPr="00D65814">
        <w:rPr>
          <w:sz w:val="28"/>
          <w:szCs w:val="28"/>
        </w:rPr>
        <w:t xml:space="preserve">O, </w:t>
      </w:r>
      <w:proofErr w:type="spellStart"/>
      <w:r w:rsidRPr="00D65814">
        <w:rPr>
          <w:sz w:val="28"/>
          <w:szCs w:val="28"/>
        </w:rPr>
        <w:t>inkuber</w:t>
      </w:r>
      <w:proofErr w:type="spellEnd"/>
      <w:r w:rsidRPr="00D65814">
        <w:rPr>
          <w:sz w:val="28"/>
          <w:szCs w:val="28"/>
        </w:rPr>
        <w:t xml:space="preserve"> i 2 minutter.</w:t>
      </w: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>Tilsett 2 ml destillert H</w:t>
      </w:r>
      <w:r w:rsidRPr="00D65814">
        <w:rPr>
          <w:sz w:val="28"/>
          <w:szCs w:val="28"/>
          <w:vertAlign w:val="subscript"/>
        </w:rPr>
        <w:t>2</w:t>
      </w:r>
      <w:r w:rsidRPr="00D65814">
        <w:rPr>
          <w:sz w:val="28"/>
          <w:szCs w:val="28"/>
        </w:rPr>
        <w:t xml:space="preserve">O, overfør prøven fra </w:t>
      </w:r>
      <w:proofErr w:type="spellStart"/>
      <w:r w:rsidRPr="00D65814">
        <w:rPr>
          <w:sz w:val="28"/>
          <w:szCs w:val="28"/>
        </w:rPr>
        <w:t>dramsglass</w:t>
      </w:r>
      <w:proofErr w:type="spellEnd"/>
      <w:r w:rsidRPr="00D65814">
        <w:rPr>
          <w:sz w:val="28"/>
          <w:szCs w:val="28"/>
        </w:rPr>
        <w:t xml:space="preserve"> til sentrifugerør.</w:t>
      </w: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 xml:space="preserve">Sentrifuger ved 1500 </w:t>
      </w:r>
      <w:proofErr w:type="spellStart"/>
      <w:r w:rsidRPr="00D65814">
        <w:rPr>
          <w:sz w:val="28"/>
          <w:szCs w:val="28"/>
        </w:rPr>
        <w:t>rpm</w:t>
      </w:r>
      <w:proofErr w:type="spellEnd"/>
      <w:r w:rsidRPr="00D65814">
        <w:rPr>
          <w:sz w:val="28"/>
          <w:szCs w:val="28"/>
        </w:rPr>
        <w:t xml:space="preserve"> i 10 minutter. Fjern </w:t>
      </w:r>
      <w:proofErr w:type="spellStart"/>
      <w:r w:rsidRPr="00D65814">
        <w:rPr>
          <w:sz w:val="28"/>
          <w:szCs w:val="28"/>
        </w:rPr>
        <w:t>supernatanten</w:t>
      </w:r>
      <w:proofErr w:type="spellEnd"/>
      <w:r w:rsidRPr="00D65814">
        <w:rPr>
          <w:sz w:val="28"/>
          <w:szCs w:val="28"/>
        </w:rPr>
        <w:t>.</w:t>
      </w:r>
    </w:p>
    <w:p w:rsidR="00EB03CA" w:rsidRPr="00D65814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>Tilsett 8 ml PBS.</w:t>
      </w:r>
      <w:r w:rsidR="009B63B5">
        <w:rPr>
          <w:sz w:val="28"/>
          <w:szCs w:val="28"/>
        </w:rPr>
        <w:t xml:space="preserve"> Vær påpasselig med at vevet ikke flyter på toppen av væsken.</w:t>
      </w:r>
      <w:r w:rsidRPr="00D65814">
        <w:rPr>
          <w:sz w:val="28"/>
          <w:szCs w:val="28"/>
        </w:rPr>
        <w:t xml:space="preserve"> Sentrifuger ved 1500 </w:t>
      </w:r>
      <w:proofErr w:type="spellStart"/>
      <w:r w:rsidRPr="00D65814">
        <w:rPr>
          <w:sz w:val="28"/>
          <w:szCs w:val="28"/>
        </w:rPr>
        <w:t>rpm</w:t>
      </w:r>
      <w:proofErr w:type="spellEnd"/>
      <w:r w:rsidRPr="00D65814">
        <w:rPr>
          <w:sz w:val="28"/>
          <w:szCs w:val="28"/>
        </w:rPr>
        <w:t xml:space="preserve"> i 10 minutter. Fjern </w:t>
      </w:r>
      <w:proofErr w:type="spellStart"/>
      <w:r w:rsidRPr="00D65814">
        <w:rPr>
          <w:sz w:val="28"/>
          <w:szCs w:val="28"/>
        </w:rPr>
        <w:t>supernatanten</w:t>
      </w:r>
      <w:proofErr w:type="spellEnd"/>
      <w:r w:rsidRPr="00D65814">
        <w:rPr>
          <w:sz w:val="28"/>
          <w:szCs w:val="28"/>
        </w:rPr>
        <w:t>.</w:t>
      </w:r>
    </w:p>
    <w:p w:rsidR="001F7E9B" w:rsidRDefault="00EB03CA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D65814">
        <w:rPr>
          <w:sz w:val="28"/>
          <w:szCs w:val="28"/>
        </w:rPr>
        <w:t>Tilsett</w:t>
      </w:r>
      <w:r w:rsidR="006A69E1">
        <w:rPr>
          <w:sz w:val="28"/>
          <w:szCs w:val="28"/>
        </w:rPr>
        <w:t xml:space="preserve"> 1 ml 0.5 mg/ml </w:t>
      </w:r>
      <w:proofErr w:type="spellStart"/>
      <w:r w:rsidR="006A69E1">
        <w:rPr>
          <w:sz w:val="28"/>
          <w:szCs w:val="28"/>
        </w:rPr>
        <w:t>proteaseløsning</w:t>
      </w:r>
      <w:proofErr w:type="spellEnd"/>
      <w:r w:rsidR="006A69E1">
        <w:rPr>
          <w:sz w:val="28"/>
          <w:szCs w:val="28"/>
        </w:rPr>
        <w:t xml:space="preserve"> sammen med 1-2 magneter.</w:t>
      </w:r>
    </w:p>
    <w:p w:rsidR="00EB03CA" w:rsidRPr="006A69E1" w:rsidRDefault="001F7E9B" w:rsidP="009B63B5">
      <w:pPr>
        <w:pStyle w:val="Listeavsnitt"/>
        <w:spacing w:line="276" w:lineRule="auto"/>
        <w:ind w:left="1416"/>
        <w:rPr>
          <w:sz w:val="24"/>
          <w:szCs w:val="24"/>
        </w:rPr>
      </w:pPr>
      <w:proofErr w:type="spellStart"/>
      <w:r w:rsidRPr="006A69E1">
        <w:rPr>
          <w:sz w:val="24"/>
          <w:szCs w:val="24"/>
        </w:rPr>
        <w:t>Proteaseløsningen</w:t>
      </w:r>
      <w:proofErr w:type="spellEnd"/>
      <w:r w:rsidRPr="006A69E1">
        <w:rPr>
          <w:sz w:val="24"/>
          <w:szCs w:val="24"/>
        </w:rPr>
        <w:t xml:space="preserve"> kan lages ved å veie opp tilstrekkelig </w:t>
      </w:r>
      <w:proofErr w:type="spellStart"/>
      <w:r w:rsidRPr="006A69E1">
        <w:rPr>
          <w:sz w:val="24"/>
          <w:szCs w:val="24"/>
        </w:rPr>
        <w:t>protease</w:t>
      </w:r>
      <w:proofErr w:type="spellEnd"/>
      <w:r w:rsidRPr="006A69E1">
        <w:rPr>
          <w:sz w:val="24"/>
          <w:szCs w:val="24"/>
        </w:rPr>
        <w:t xml:space="preserve"> i mg og deretter tilsette «2 ganger volumet» med PBS. For eksempel veies opp 5.6 mg </w:t>
      </w:r>
      <w:proofErr w:type="spellStart"/>
      <w:r w:rsidRPr="006A69E1">
        <w:rPr>
          <w:sz w:val="24"/>
          <w:szCs w:val="24"/>
        </w:rPr>
        <w:t>protease</w:t>
      </w:r>
      <w:proofErr w:type="spellEnd"/>
      <w:r w:rsidRPr="006A69E1">
        <w:rPr>
          <w:sz w:val="24"/>
          <w:szCs w:val="24"/>
        </w:rPr>
        <w:t>, + 11.2 ml PBS.</w:t>
      </w:r>
    </w:p>
    <w:p w:rsidR="006A69E1" w:rsidRDefault="006A69E1" w:rsidP="009B63B5">
      <w:pPr>
        <w:pStyle w:val="Listeavsnitt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6A69E1">
        <w:rPr>
          <w:sz w:val="28"/>
          <w:szCs w:val="28"/>
        </w:rPr>
        <w:t>lassér</w:t>
      </w:r>
      <w:proofErr w:type="spellEnd"/>
      <w:r w:rsidRPr="006A69E1">
        <w:rPr>
          <w:sz w:val="28"/>
          <w:szCs w:val="28"/>
        </w:rPr>
        <w:t xml:space="preserve"> prøven i stativ på magnetr</w:t>
      </w:r>
      <w:r>
        <w:rPr>
          <w:sz w:val="28"/>
          <w:szCs w:val="28"/>
        </w:rPr>
        <w:t>ører ved maks hastighet i 60 – 75 minutter avhengig av type vev</w:t>
      </w:r>
      <w:r w:rsidR="007D15E3">
        <w:rPr>
          <w:sz w:val="28"/>
          <w:szCs w:val="28"/>
        </w:rPr>
        <w:t xml:space="preserve"> (graviditetsprodukter – 60 min, andre vev 75 min)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Vurdér</w:t>
      </w:r>
      <w:proofErr w:type="spellEnd"/>
      <w:r>
        <w:rPr>
          <w:sz w:val="28"/>
          <w:szCs w:val="28"/>
        </w:rPr>
        <w:t xml:space="preserve"> om vevet er godt nok løst, - hvis ikke kan det </w:t>
      </w:r>
      <w:r w:rsidR="007D15E3">
        <w:rPr>
          <w:sz w:val="28"/>
          <w:szCs w:val="28"/>
        </w:rPr>
        <w:t>behandles</w:t>
      </w:r>
      <w:r>
        <w:rPr>
          <w:sz w:val="28"/>
          <w:szCs w:val="28"/>
        </w:rPr>
        <w:t xml:space="preserve"> noen minutter til.</w:t>
      </w:r>
      <w:r w:rsidR="007D15E3">
        <w:rPr>
          <w:sz w:val="28"/>
          <w:szCs w:val="28"/>
        </w:rPr>
        <w:t xml:space="preserve"> </w:t>
      </w:r>
    </w:p>
    <w:p w:rsidR="00D65814" w:rsidRDefault="00D65814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5814">
        <w:rPr>
          <w:sz w:val="28"/>
          <w:szCs w:val="28"/>
        </w:rPr>
        <w:t>Tilsett 8 ml</w:t>
      </w:r>
      <w:r>
        <w:rPr>
          <w:sz w:val="28"/>
          <w:szCs w:val="28"/>
        </w:rPr>
        <w:t xml:space="preserve"> kald PBS og filtrer prøven gjennom et 60 </w:t>
      </w:r>
      <w:r>
        <w:rPr>
          <w:rFonts w:cs="Calibri"/>
          <w:sz w:val="28"/>
          <w:szCs w:val="28"/>
        </w:rPr>
        <w:t>µ</w:t>
      </w:r>
      <w:r>
        <w:rPr>
          <w:sz w:val="28"/>
          <w:szCs w:val="28"/>
        </w:rPr>
        <w:t xml:space="preserve">m </w:t>
      </w:r>
      <w:proofErr w:type="spellStart"/>
      <w:r>
        <w:rPr>
          <w:sz w:val="28"/>
          <w:szCs w:val="28"/>
        </w:rPr>
        <w:t>nylonmesh</w:t>
      </w:r>
      <w:proofErr w:type="spellEnd"/>
      <w:r>
        <w:rPr>
          <w:sz w:val="28"/>
          <w:szCs w:val="28"/>
        </w:rPr>
        <w:t xml:space="preserve"> filter</w:t>
      </w:r>
    </w:p>
    <w:p w:rsidR="00BA42C6" w:rsidRDefault="00C524A6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2C6">
        <w:rPr>
          <w:sz w:val="28"/>
          <w:szCs w:val="28"/>
        </w:rPr>
        <w:t xml:space="preserve">Sentrifuger ved 2500 </w:t>
      </w:r>
      <w:proofErr w:type="spellStart"/>
      <w:r w:rsidR="00BA42C6">
        <w:rPr>
          <w:sz w:val="28"/>
          <w:szCs w:val="28"/>
        </w:rPr>
        <w:t>rpm</w:t>
      </w:r>
      <w:proofErr w:type="spellEnd"/>
      <w:r w:rsidR="00BA42C6">
        <w:rPr>
          <w:sz w:val="28"/>
          <w:szCs w:val="28"/>
        </w:rPr>
        <w:t xml:space="preserve"> i 20 minutter.</w:t>
      </w:r>
      <w:r>
        <w:rPr>
          <w:sz w:val="28"/>
          <w:szCs w:val="28"/>
        </w:rPr>
        <w:t xml:space="preserve"> Fjern </w:t>
      </w:r>
      <w:proofErr w:type="spellStart"/>
      <w:r>
        <w:rPr>
          <w:sz w:val="28"/>
          <w:szCs w:val="28"/>
        </w:rPr>
        <w:t>supernatanten</w:t>
      </w:r>
      <w:proofErr w:type="spellEnd"/>
      <w:r>
        <w:rPr>
          <w:sz w:val="28"/>
          <w:szCs w:val="28"/>
        </w:rPr>
        <w:t>.</w:t>
      </w:r>
    </w:p>
    <w:p w:rsidR="00C524A6" w:rsidRDefault="00C524A6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Tilsett 0,5 – 3 ml PBS til kjernepelleten, eller så mye løsning som man erfaringsvis trenger.</w:t>
      </w:r>
      <w:r w:rsidR="009B63B5">
        <w:rPr>
          <w:sz w:val="28"/>
          <w:szCs w:val="28"/>
        </w:rPr>
        <w:t xml:space="preserve"> </w:t>
      </w:r>
    </w:p>
    <w:p w:rsidR="00EB03CA" w:rsidRDefault="00C524A6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43E87">
        <w:rPr>
          <w:sz w:val="28"/>
          <w:szCs w:val="28"/>
        </w:rPr>
        <w:t xml:space="preserve"> </w:t>
      </w:r>
      <w:r w:rsidR="00943E87">
        <w:rPr>
          <w:sz w:val="28"/>
          <w:szCs w:val="28"/>
        </w:rPr>
        <w:t xml:space="preserve">For å lage </w:t>
      </w:r>
      <w:proofErr w:type="spellStart"/>
      <w:r w:rsidR="00943E87">
        <w:rPr>
          <w:sz w:val="28"/>
          <w:szCs w:val="28"/>
        </w:rPr>
        <w:t>monolayer</w:t>
      </w:r>
      <w:r w:rsidR="008A304C">
        <w:rPr>
          <w:sz w:val="28"/>
          <w:szCs w:val="28"/>
        </w:rPr>
        <w:t>e</w:t>
      </w:r>
      <w:proofErr w:type="spellEnd"/>
      <w:r w:rsidR="008A304C">
        <w:rPr>
          <w:sz w:val="28"/>
          <w:szCs w:val="28"/>
        </w:rPr>
        <w:t>,</w:t>
      </w:r>
      <w:r w:rsidR="00943E87">
        <w:rPr>
          <w:sz w:val="28"/>
          <w:szCs w:val="28"/>
        </w:rPr>
        <w:t xml:space="preserve"> p</w:t>
      </w:r>
      <w:r w:rsidRPr="00943E87">
        <w:rPr>
          <w:sz w:val="28"/>
          <w:szCs w:val="28"/>
        </w:rPr>
        <w:t>ipetter</w:t>
      </w:r>
      <w:r w:rsidR="00943E87">
        <w:rPr>
          <w:sz w:val="28"/>
          <w:szCs w:val="28"/>
        </w:rPr>
        <w:t>es</w:t>
      </w:r>
      <w:r w:rsidRPr="00943E87">
        <w:rPr>
          <w:sz w:val="28"/>
          <w:szCs w:val="28"/>
        </w:rPr>
        <w:t xml:space="preserve"> kjernesuspensjon i prøvekamrene i </w:t>
      </w:r>
      <w:proofErr w:type="spellStart"/>
      <w:r w:rsidRPr="00943E87">
        <w:rPr>
          <w:sz w:val="28"/>
          <w:szCs w:val="28"/>
        </w:rPr>
        <w:t>cytospinnkyvetten</w:t>
      </w:r>
      <w:proofErr w:type="spellEnd"/>
      <w:r w:rsidRPr="00943E87">
        <w:rPr>
          <w:sz w:val="28"/>
          <w:szCs w:val="28"/>
        </w:rPr>
        <w:t xml:space="preserve">. Start med 100 </w:t>
      </w:r>
      <w:r w:rsidRPr="00943E87">
        <w:rPr>
          <w:rFonts w:cs="Calibri"/>
          <w:sz w:val="28"/>
          <w:szCs w:val="28"/>
        </w:rPr>
        <w:t>µ</w:t>
      </w:r>
      <w:r w:rsidRPr="00943E87">
        <w:rPr>
          <w:sz w:val="28"/>
          <w:szCs w:val="28"/>
        </w:rPr>
        <w:t xml:space="preserve">l. Deretter tilpasses volumet (maksvolum i kyvettene er 500 </w:t>
      </w:r>
      <w:r w:rsidRPr="00943E87">
        <w:rPr>
          <w:rFonts w:cs="Calibri"/>
          <w:sz w:val="28"/>
          <w:szCs w:val="28"/>
        </w:rPr>
        <w:t>µ</w:t>
      </w:r>
      <w:r w:rsidRPr="00943E87">
        <w:rPr>
          <w:sz w:val="28"/>
          <w:szCs w:val="28"/>
        </w:rPr>
        <w:t xml:space="preserve">l).  </w:t>
      </w:r>
    </w:p>
    <w:p w:rsidR="00943E87" w:rsidRPr="00943E87" w:rsidRDefault="00943E87" w:rsidP="009B63B5">
      <w:pPr>
        <w:pStyle w:val="Listeavsnitt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Sett </w:t>
      </w:r>
      <w:proofErr w:type="spellStart"/>
      <w:r>
        <w:rPr>
          <w:sz w:val="28"/>
          <w:szCs w:val="28"/>
        </w:rPr>
        <w:t>monolayerene</w:t>
      </w:r>
      <w:proofErr w:type="spellEnd"/>
      <w:r>
        <w:rPr>
          <w:sz w:val="28"/>
          <w:szCs w:val="28"/>
        </w:rPr>
        <w:t xml:space="preserve"> i formalin til neste dag.</w:t>
      </w:r>
      <w:bookmarkStart w:id="0" w:name="_GoBack"/>
      <w:bookmarkEnd w:id="0"/>
    </w:p>
    <w:sectPr w:rsidR="00943E87" w:rsidRPr="00943E87" w:rsidSect="00EB03CA">
      <w:footerReference w:type="default" r:id="rId8"/>
      <w:type w:val="nextColumn"/>
      <w:pgSz w:w="11907" w:h="16840" w:code="9"/>
      <w:pgMar w:top="1417" w:right="1417" w:bottom="1417" w:left="1417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8A" w:rsidRDefault="00605B8A">
      <w:r>
        <w:separator/>
      </w:r>
    </w:p>
  </w:endnote>
  <w:endnote w:type="continuationSeparator" w:id="0">
    <w:p w:rsidR="00605B8A" w:rsidRDefault="0060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2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605B8A" w:rsidP="002B36C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EndPr/>
            <w:sdtContent>
              <w:r w:rsidR="00EB03CA" w:rsidRPr="00EB03CA">
                <w:rPr>
                  <w:rFonts w:ascii="Arial Narrow" w:hAnsi="Arial Narrow" w:cs="Times-Roman"/>
                  <w:sz w:val="14"/>
                  <w:szCs w:val="24"/>
                </w:rPr>
                <w:t>KORT PROTOKOLL FOR MONOLAYERPREPARERING</w:t>
              </w:r>
            </w:sdtContent>
          </w:sdt>
        </w:p>
      </w:tc>
      <w:tc>
        <w:tcPr>
          <w:tcW w:w="1487" w:type="pct"/>
        </w:tcPr>
        <w:p w:rsidR="00FC0DE7" w:rsidRDefault="00FC0DE7" w:rsidP="002B36C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2B36CD">
                <w:rPr>
                  <w:rFonts w:ascii="Arial Narrow" w:hAnsi="Arial Narrow" w:cs="Times-Roman"/>
                  <w:sz w:val="14"/>
                  <w:szCs w:val="24"/>
                </w:rPr>
                <w:t xml:space="preserve">Institutt for kreftgenetikk, </w:t>
              </w:r>
              <w:proofErr w:type="spellStart"/>
              <w:r w:rsidR="002B36CD">
                <w:rPr>
                  <w:rFonts w:ascii="Arial Narrow" w:hAnsi="Arial Narrow" w:cs="Times-Roman"/>
                  <w:sz w:val="14"/>
                  <w:szCs w:val="24"/>
                </w:rPr>
                <w:t>Interfasegenetikk</w:t>
              </w:r>
              <w:proofErr w:type="spellEnd"/>
            </w:sdtContent>
          </w:sdt>
        </w:p>
      </w:tc>
      <w:tc>
        <w:tcPr>
          <w:tcW w:w="969" w:type="pct"/>
        </w:tcPr>
        <w:p w:rsidR="00FC0DE7" w:rsidRDefault="00FC0DE7" w:rsidP="002B36C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2B36CD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2B36CD"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775CD1" w:rsidTr="000E429E">
      <w:tc>
        <w:tcPr>
          <w:tcW w:w="2031" w:type="pct"/>
        </w:tcPr>
        <w:p w:rsidR="00775CD1" w:rsidRDefault="00775CD1" w:rsidP="002B36C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2B36CD">
                <w:rPr>
                  <w:rFonts w:ascii="Arial Narrow" w:hAnsi="Arial Narrow" w:cs="Times-Roman"/>
                  <w:sz w:val="14"/>
                  <w:szCs w:val="24"/>
                </w:rPr>
                <w:t>Kari Anne Risan Tobin</w:t>
              </w:r>
            </w:sdtContent>
          </w:sdt>
        </w:p>
      </w:tc>
      <w:tc>
        <w:tcPr>
          <w:tcW w:w="1487" w:type="pct"/>
        </w:tcPr>
        <w:p w:rsidR="00775CD1" w:rsidRDefault="00775CD1" w:rsidP="00AE40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AE40F2">
                <w:rPr>
                  <w:rFonts w:ascii="Arial Narrow" w:hAnsi="Arial Narrow" w:cs="Times-Roman"/>
                  <w:sz w:val="14"/>
                  <w:szCs w:val="24"/>
                </w:rPr>
                <w:t>Marna Lill Kjæreng</w:t>
              </w:r>
            </w:sdtContent>
          </w:sdt>
        </w:p>
      </w:tc>
      <w:tc>
        <w:tcPr>
          <w:tcW w:w="969" w:type="pct"/>
        </w:tcPr>
        <w:p w:rsidR="00775CD1" w:rsidRDefault="000E429E" w:rsidP="00AE40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3-03-20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AE40F2">
                <w:rPr>
                  <w:rFonts w:ascii="Arial Narrow" w:hAnsi="Arial Narrow" w:cs="Times-Roman"/>
                  <w:sz w:val="14"/>
                  <w:szCs w:val="24"/>
                </w:rPr>
                <w:t>20.03.2023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E40F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E40F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8A" w:rsidRDefault="00605B8A">
      <w:r>
        <w:separator/>
      </w:r>
    </w:p>
  </w:footnote>
  <w:footnote w:type="continuationSeparator" w:id="0">
    <w:p w:rsidR="00605B8A" w:rsidRDefault="0060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E2012FC"/>
    <w:multiLevelType w:val="hybridMultilevel"/>
    <w:tmpl w:val="F7C60F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7"/>
  </w:num>
  <w:num w:numId="27">
    <w:abstractNumId w:val="4"/>
  </w:num>
  <w:num w:numId="28">
    <w:abstractNumId w:val="11"/>
  </w:num>
  <w:num w:numId="29">
    <w:abstractNumId w:val="9"/>
  </w:num>
  <w:num w:numId="30">
    <w:abstractNumId w:val="1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369F9"/>
    <w:rsid w:val="000C542D"/>
    <w:rsid w:val="000E429E"/>
    <w:rsid w:val="00137517"/>
    <w:rsid w:val="001A0CAF"/>
    <w:rsid w:val="001F7E9B"/>
    <w:rsid w:val="00260B3B"/>
    <w:rsid w:val="00293BF2"/>
    <w:rsid w:val="002B36CD"/>
    <w:rsid w:val="0038477C"/>
    <w:rsid w:val="003B43C7"/>
    <w:rsid w:val="003F575B"/>
    <w:rsid w:val="00467763"/>
    <w:rsid w:val="004D53EA"/>
    <w:rsid w:val="004F18BF"/>
    <w:rsid w:val="004F6A50"/>
    <w:rsid w:val="0055325F"/>
    <w:rsid w:val="0058324D"/>
    <w:rsid w:val="005E083A"/>
    <w:rsid w:val="00605B8A"/>
    <w:rsid w:val="00662F0C"/>
    <w:rsid w:val="006A69E1"/>
    <w:rsid w:val="006F0EB6"/>
    <w:rsid w:val="00704840"/>
    <w:rsid w:val="00767002"/>
    <w:rsid w:val="007672B7"/>
    <w:rsid w:val="00775CD1"/>
    <w:rsid w:val="0078410B"/>
    <w:rsid w:val="007C4A60"/>
    <w:rsid w:val="007D15E3"/>
    <w:rsid w:val="008A304C"/>
    <w:rsid w:val="008B1994"/>
    <w:rsid w:val="00943E87"/>
    <w:rsid w:val="009669D7"/>
    <w:rsid w:val="009B63B5"/>
    <w:rsid w:val="00A0272F"/>
    <w:rsid w:val="00A53AEA"/>
    <w:rsid w:val="00AA4FE4"/>
    <w:rsid w:val="00AE40F2"/>
    <w:rsid w:val="00B822AE"/>
    <w:rsid w:val="00B94093"/>
    <w:rsid w:val="00BA42C6"/>
    <w:rsid w:val="00C524A6"/>
    <w:rsid w:val="00D268BF"/>
    <w:rsid w:val="00D65814"/>
    <w:rsid w:val="00E026E9"/>
    <w:rsid w:val="00E96B67"/>
    <w:rsid w:val="00EA1437"/>
    <w:rsid w:val="00EB03CA"/>
    <w:rsid w:val="00EC719A"/>
    <w:rsid w:val="00F5716B"/>
    <w:rsid w:val="00F716DD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05B8D"/>
  <w15:docId w15:val="{821F03BF-ECF4-41E1-A21E-9EE867B0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link w:val="TittelTegn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character" w:customStyle="1" w:styleId="TittelTegn">
    <w:name w:val="Tittel Tegn"/>
    <w:basedOn w:val="Standardskriftforavsnitt"/>
    <w:link w:val="Tittel"/>
    <w:rsid w:val="002B36CD"/>
    <w:rPr>
      <w:rFonts w:ascii="Cambria" w:hAnsi="Cambria"/>
      <w:b/>
      <w:kern w:val="28"/>
      <w:sz w:val="32"/>
    </w:rPr>
  </w:style>
  <w:style w:type="paragraph" w:styleId="Listeavsnitt">
    <w:name w:val="List Paragraph"/>
    <w:basedOn w:val="Normal"/>
    <w:uiPriority w:val="34"/>
    <w:qFormat/>
    <w:rsid w:val="00EB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E60172"/>
    <w:rsid w:val="00E65312"/>
    <w:rsid w:val="00F71853"/>
    <w:rsid w:val="00F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77CD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Kari Anne Risan Tobin</cp:lastModifiedBy>
  <cp:revision>3</cp:revision>
  <cp:lastPrinted>1900-12-31T23:00:00Z</cp:lastPrinted>
  <dcterms:created xsi:type="dcterms:W3CDTF">2023-07-27T08:30:00Z</dcterms:created>
  <dcterms:modified xsi:type="dcterms:W3CDTF">2024-04-03T13:41:00Z</dcterms:modified>
</cp:coreProperties>
</file>