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78" w:rsidRPr="00D24BBF" w:rsidRDefault="00463EE9" w:rsidP="00D24BBF">
      <w:pPr>
        <w:jc w:val="center"/>
        <w:rPr>
          <w:b/>
          <w:sz w:val="32"/>
        </w:rPr>
      </w:pPr>
      <w:r>
        <w:rPr>
          <w:b/>
          <w:sz w:val="32"/>
        </w:rPr>
        <w:t>Rammer for</w:t>
      </w:r>
      <w:r w:rsidR="00D24BBF" w:rsidRPr="00D24BBF">
        <w:rPr>
          <w:b/>
          <w:sz w:val="32"/>
        </w:rPr>
        <w:t xml:space="preserve"> lærling i hestefaget</w:t>
      </w:r>
      <w:r>
        <w:rPr>
          <w:b/>
          <w:sz w:val="32"/>
        </w:rPr>
        <w:t>.</w:t>
      </w:r>
      <w:bookmarkStart w:id="0" w:name="_GoBack"/>
      <w:bookmarkEnd w:id="0"/>
    </w:p>
    <w:p w:rsidR="00D24BBF" w:rsidRPr="00D90A2E" w:rsidRDefault="00D24BBF">
      <w:pPr>
        <w:rPr>
          <w:sz w:val="24"/>
        </w:rPr>
      </w:pPr>
    </w:p>
    <w:p w:rsidR="00D24BBF" w:rsidRPr="00D90A2E" w:rsidRDefault="00D24BBF" w:rsidP="00D90A2E">
      <w:pPr>
        <w:spacing w:after="0"/>
        <w:rPr>
          <w:b/>
          <w:sz w:val="24"/>
        </w:rPr>
      </w:pPr>
      <w:r w:rsidRPr="00D90A2E">
        <w:rPr>
          <w:b/>
          <w:sz w:val="24"/>
        </w:rPr>
        <w:t>Formaliteter:</w:t>
      </w:r>
    </w:p>
    <w:p w:rsidR="00D24BBF" w:rsidRPr="00D24BBF" w:rsidRDefault="00D24BBF">
      <w:pPr>
        <w:rPr>
          <w:sz w:val="24"/>
        </w:rPr>
      </w:pPr>
      <w:r w:rsidRPr="00D24BBF">
        <w:rPr>
          <w:sz w:val="24"/>
        </w:rPr>
        <w:t xml:space="preserve">Ved oppstart av lærlingperioden skrives en </w:t>
      </w:r>
      <w:r w:rsidRPr="00D24BBF">
        <w:rPr>
          <w:sz w:val="24"/>
          <w:u w:val="single"/>
        </w:rPr>
        <w:t>formell avtale</w:t>
      </w:r>
      <w:r w:rsidRPr="00D24BBF">
        <w:rPr>
          <w:sz w:val="24"/>
        </w:rPr>
        <w:t xml:space="preserve"> mellom bedriften, lærlingen og opplæringskontoret for hest- og hovslagerfaget. </w:t>
      </w:r>
    </w:p>
    <w:p w:rsidR="00D24BBF" w:rsidRPr="00D24BBF" w:rsidRDefault="00D24BBF">
      <w:pPr>
        <w:rPr>
          <w:sz w:val="24"/>
        </w:rPr>
      </w:pPr>
      <w:r w:rsidRPr="00D24BBF">
        <w:rPr>
          <w:sz w:val="24"/>
          <w:u w:val="single"/>
        </w:rPr>
        <w:t>Oppsigelsestiden</w:t>
      </w:r>
      <w:r w:rsidRPr="00D24BBF">
        <w:rPr>
          <w:sz w:val="24"/>
        </w:rPr>
        <w:t xml:space="preserve"> er 1 måned. Oppsigelsestiden løper fra den første dagen i måneden etter at oppsigelsen har funnet sted.</w:t>
      </w:r>
    </w:p>
    <w:p w:rsidR="00D24BBF" w:rsidRDefault="00D24BBF">
      <w:pPr>
        <w:rPr>
          <w:sz w:val="24"/>
        </w:rPr>
      </w:pPr>
      <w:r w:rsidRPr="00D24BBF">
        <w:rPr>
          <w:sz w:val="24"/>
          <w:u w:val="single"/>
        </w:rPr>
        <w:t>Lønn</w:t>
      </w:r>
      <w:r w:rsidRPr="00D24BBF">
        <w:rPr>
          <w:sz w:val="24"/>
        </w:rPr>
        <w:t xml:space="preserve"> utbetales etterskuddsvis, den 10. hver måned. </w:t>
      </w:r>
    </w:p>
    <w:p w:rsidR="00463EE9" w:rsidRDefault="00463EE9" w:rsidP="00D24BBF">
      <w:pPr>
        <w:rPr>
          <w:b/>
          <w:bCs/>
          <w:sz w:val="24"/>
        </w:rPr>
      </w:pPr>
    </w:p>
    <w:p w:rsidR="00D24BBF" w:rsidRPr="00D24BBF" w:rsidRDefault="00D24BBF" w:rsidP="00D24BBF">
      <w:pPr>
        <w:rPr>
          <w:b/>
          <w:bCs/>
          <w:sz w:val="24"/>
        </w:rPr>
      </w:pPr>
      <w:r w:rsidRPr="00D24BBF">
        <w:rPr>
          <w:b/>
          <w:bCs/>
          <w:sz w:val="24"/>
        </w:rPr>
        <w:t>Arbeidsmiljøloven</w:t>
      </w:r>
    </w:p>
    <w:p w:rsidR="00D24BBF" w:rsidRPr="00D24BBF" w:rsidRDefault="00D24BBF" w:rsidP="00D24BBF">
      <w:pPr>
        <w:rPr>
          <w:sz w:val="24"/>
        </w:rPr>
      </w:pPr>
      <w:r w:rsidRPr="00D24BBF">
        <w:rPr>
          <w:b/>
          <w:bCs/>
          <w:sz w:val="24"/>
        </w:rPr>
        <w:t>Arbeidstid</w:t>
      </w:r>
      <w:r w:rsidRPr="00D24BBF">
        <w:rPr>
          <w:sz w:val="24"/>
        </w:rPr>
        <w:br/>
        <w:t>Når det gjelder arbeidstid sier AML § 10 med underpunkter, at ”Vanlig arbeidsuke” er 37,5 timer (med tariffavtale). Hestefaget har ingen tariffavtale, og Opplæringskontoret forholder seg derfor til 40 timers uke. </w:t>
      </w:r>
      <w:r w:rsidRPr="00D24BBF">
        <w:rPr>
          <w:sz w:val="24"/>
        </w:rPr>
        <w:br/>
        <w:t>AML § 10.3, sier at arbeidsplaner skal foreligge ved varierende arbeidstid og når det er behov for kveld/helgejobbing. Arbeidstiden per dag skal ikke overstige 9 timer. En 7 dagers periode skal ikke overskride 40 timer.</w:t>
      </w:r>
    </w:p>
    <w:p w:rsidR="00D24BBF" w:rsidRPr="00D24BBF" w:rsidRDefault="00D24BBF" w:rsidP="00D24BBF">
      <w:pPr>
        <w:rPr>
          <w:sz w:val="24"/>
        </w:rPr>
      </w:pPr>
      <w:r w:rsidRPr="00D24BBF">
        <w:rPr>
          <w:sz w:val="24"/>
        </w:rPr>
        <w:t>Hvis en lærling har varierende arbeidstid, med timeantall over 40t./uke, kan dette, etter avtale, lønnes som overtid eller avspaseres på andre dager.</w:t>
      </w:r>
    </w:p>
    <w:p w:rsidR="00D24BBF" w:rsidRPr="00D24BBF" w:rsidRDefault="00D24BBF" w:rsidP="00D24BBF">
      <w:pPr>
        <w:rPr>
          <w:sz w:val="24"/>
        </w:rPr>
      </w:pPr>
      <w:r w:rsidRPr="00D24BBF">
        <w:rPr>
          <w:b/>
          <w:bCs/>
          <w:sz w:val="24"/>
        </w:rPr>
        <w:t>Overtid</w:t>
      </w:r>
      <w:r w:rsidRPr="00D24BBF">
        <w:rPr>
          <w:sz w:val="24"/>
        </w:rPr>
        <w:br/>
      </w:r>
      <w:proofErr w:type="spellStart"/>
      <w:r w:rsidRPr="00D24BBF">
        <w:rPr>
          <w:sz w:val="24"/>
        </w:rPr>
        <w:t>Overtid</w:t>
      </w:r>
      <w:proofErr w:type="spellEnd"/>
      <w:r w:rsidRPr="00D24BBF">
        <w:rPr>
          <w:sz w:val="24"/>
        </w:rPr>
        <w:t xml:space="preserve"> er likt all </w:t>
      </w:r>
      <w:r w:rsidR="00D90A2E">
        <w:rPr>
          <w:sz w:val="24"/>
        </w:rPr>
        <w:t>tid utover vanlig arbeidstid (</w:t>
      </w:r>
      <w:r w:rsidRPr="00D24BBF">
        <w:rPr>
          <w:sz w:val="24"/>
        </w:rPr>
        <w:t>8t per dag, 40t per uke ).</w:t>
      </w:r>
      <w:r w:rsidRPr="00D24BBF">
        <w:rPr>
          <w:sz w:val="24"/>
        </w:rPr>
        <w:br/>
        <w:t>Som dere vet må eventuell overtid avtales mellom lærling og bedrift. Lærlingen må altså samtykke til å arbeide overtid og akseptere den godtgjørelse som tilbys for dette.</w:t>
      </w:r>
    </w:p>
    <w:p w:rsidR="00D24BBF" w:rsidRPr="00D24BBF" w:rsidRDefault="00D24BBF" w:rsidP="00D24BBF">
      <w:pPr>
        <w:rPr>
          <w:sz w:val="24"/>
        </w:rPr>
      </w:pPr>
      <w:r w:rsidRPr="00D24BBF">
        <w:rPr>
          <w:sz w:val="24"/>
        </w:rPr>
        <w:t>AML setter visse grenser for overtid: maksimalt 7 timer overtid på en dag, 10 timer på en uke, 25 per måned og 200 timer per år.</w:t>
      </w:r>
      <w:r w:rsidRPr="00D24BBF">
        <w:rPr>
          <w:sz w:val="24"/>
        </w:rPr>
        <w:br/>
        <w:t>Videre sier AML at overtid kun skal benyttes ved ”stort arbeidspress og/eller sesongbetont svingninger”.</w:t>
      </w:r>
    </w:p>
    <w:p w:rsidR="00D24BBF" w:rsidRPr="00D24BBF" w:rsidRDefault="00D24BBF" w:rsidP="00D24BBF">
      <w:pPr>
        <w:rPr>
          <w:sz w:val="24"/>
        </w:rPr>
      </w:pPr>
      <w:r w:rsidRPr="00D24BBF">
        <w:rPr>
          <w:b/>
          <w:bCs/>
          <w:sz w:val="24"/>
        </w:rPr>
        <w:t>Permisjoner</w:t>
      </w:r>
      <w:r w:rsidRPr="00D24BBF">
        <w:rPr>
          <w:sz w:val="24"/>
        </w:rPr>
        <w:br/>
        <w:t>Arbeidstager har rett til å få permisjon for blant annet følgende:</w:t>
      </w:r>
    </w:p>
    <w:p w:rsidR="00D24BBF" w:rsidRPr="00D24BBF" w:rsidRDefault="00D24BBF" w:rsidP="00D90A2E">
      <w:pPr>
        <w:numPr>
          <w:ilvl w:val="0"/>
          <w:numId w:val="2"/>
        </w:numPr>
        <w:spacing w:after="0"/>
        <w:rPr>
          <w:sz w:val="24"/>
        </w:rPr>
      </w:pPr>
      <w:r w:rsidRPr="00D24BBF">
        <w:rPr>
          <w:sz w:val="24"/>
        </w:rPr>
        <w:t>Dødsfall og begravelse av nær slekt (eks. mor, far, søsken, besteforeldre)</w:t>
      </w:r>
    </w:p>
    <w:p w:rsidR="00D24BBF" w:rsidRPr="00D24BBF" w:rsidRDefault="00D24BBF" w:rsidP="00D90A2E">
      <w:pPr>
        <w:numPr>
          <w:ilvl w:val="0"/>
          <w:numId w:val="2"/>
        </w:numPr>
        <w:spacing w:after="0"/>
        <w:rPr>
          <w:sz w:val="24"/>
          <w:lang w:val="en-GB"/>
        </w:rPr>
      </w:pPr>
      <w:proofErr w:type="spellStart"/>
      <w:r w:rsidRPr="00D24BBF">
        <w:rPr>
          <w:sz w:val="24"/>
          <w:lang w:val="en-GB"/>
        </w:rPr>
        <w:t>Lege</w:t>
      </w:r>
      <w:proofErr w:type="spellEnd"/>
      <w:r w:rsidRPr="00D24BBF">
        <w:rPr>
          <w:sz w:val="24"/>
          <w:lang w:val="en-GB"/>
        </w:rPr>
        <w:t xml:space="preserve"> og </w:t>
      </w:r>
      <w:proofErr w:type="spellStart"/>
      <w:r w:rsidRPr="00D24BBF">
        <w:rPr>
          <w:sz w:val="24"/>
          <w:lang w:val="en-GB"/>
        </w:rPr>
        <w:t>tannlege</w:t>
      </w:r>
      <w:proofErr w:type="spellEnd"/>
      <w:r w:rsidRPr="00D24BBF">
        <w:rPr>
          <w:sz w:val="24"/>
          <w:lang w:val="en-GB"/>
        </w:rPr>
        <w:t xml:space="preserve"> </w:t>
      </w:r>
      <w:proofErr w:type="spellStart"/>
      <w:r w:rsidRPr="00D24BBF">
        <w:rPr>
          <w:sz w:val="24"/>
          <w:lang w:val="en-GB"/>
        </w:rPr>
        <w:t>besøk</w:t>
      </w:r>
      <w:proofErr w:type="spellEnd"/>
    </w:p>
    <w:p w:rsidR="00D24BBF" w:rsidRPr="00D24BBF" w:rsidRDefault="00D24BBF" w:rsidP="00D90A2E">
      <w:pPr>
        <w:numPr>
          <w:ilvl w:val="0"/>
          <w:numId w:val="2"/>
        </w:numPr>
        <w:rPr>
          <w:sz w:val="24"/>
          <w:lang w:val="en-GB"/>
        </w:rPr>
      </w:pPr>
      <w:proofErr w:type="spellStart"/>
      <w:r w:rsidRPr="00D24BBF">
        <w:rPr>
          <w:sz w:val="24"/>
          <w:lang w:val="en-GB"/>
        </w:rPr>
        <w:t>Akutt</w:t>
      </w:r>
      <w:proofErr w:type="spellEnd"/>
      <w:r w:rsidRPr="00D24BBF">
        <w:rPr>
          <w:sz w:val="24"/>
          <w:lang w:val="en-GB"/>
        </w:rPr>
        <w:t xml:space="preserve"> </w:t>
      </w:r>
      <w:proofErr w:type="spellStart"/>
      <w:r w:rsidRPr="00D24BBF">
        <w:rPr>
          <w:sz w:val="24"/>
          <w:lang w:val="en-GB"/>
        </w:rPr>
        <w:t>sykdom</w:t>
      </w:r>
      <w:proofErr w:type="spellEnd"/>
      <w:r w:rsidRPr="00D24BBF">
        <w:rPr>
          <w:sz w:val="24"/>
          <w:lang w:val="en-GB"/>
        </w:rPr>
        <w:t xml:space="preserve"> </w:t>
      </w:r>
      <w:proofErr w:type="spellStart"/>
      <w:r w:rsidRPr="00D24BBF">
        <w:rPr>
          <w:sz w:val="24"/>
          <w:lang w:val="en-GB"/>
        </w:rPr>
        <w:t>i</w:t>
      </w:r>
      <w:proofErr w:type="spellEnd"/>
      <w:r w:rsidRPr="00D24BBF">
        <w:rPr>
          <w:sz w:val="24"/>
          <w:lang w:val="en-GB"/>
        </w:rPr>
        <w:t xml:space="preserve"> </w:t>
      </w:r>
      <w:proofErr w:type="spellStart"/>
      <w:r w:rsidRPr="00D24BBF">
        <w:rPr>
          <w:sz w:val="24"/>
          <w:lang w:val="en-GB"/>
        </w:rPr>
        <w:t>hjemmet</w:t>
      </w:r>
      <w:proofErr w:type="spellEnd"/>
    </w:p>
    <w:p w:rsidR="00D24BBF" w:rsidRPr="00D24BBF" w:rsidRDefault="00D24BBF" w:rsidP="00D24BBF">
      <w:pPr>
        <w:rPr>
          <w:sz w:val="24"/>
        </w:rPr>
      </w:pPr>
      <w:r w:rsidRPr="00D24BBF">
        <w:rPr>
          <w:b/>
          <w:bCs/>
          <w:sz w:val="24"/>
        </w:rPr>
        <w:lastRenderedPageBreak/>
        <w:t>Sykdom - Egenmelding</w:t>
      </w:r>
      <w:r w:rsidRPr="00D24BBF">
        <w:rPr>
          <w:b/>
          <w:bCs/>
          <w:sz w:val="24"/>
        </w:rPr>
        <w:br/>
      </w:r>
      <w:r w:rsidR="00D90A2E">
        <w:rPr>
          <w:sz w:val="24"/>
        </w:rPr>
        <w:t>Ved sykdom i opp til</w:t>
      </w:r>
      <w:r w:rsidRPr="00D24BBF">
        <w:rPr>
          <w:sz w:val="24"/>
        </w:rPr>
        <w:t xml:space="preserve"> 3 dager kan Egenmelding benyttes. For å få rett til å nytte egenmelding må arbeidstakeren ha arbeidet hos arbeidsgiveren i minst to måneder. Ved gjenansettelse innen to uker regnes tidligere arbeidsforhold med.  Etter tre dager må Legeattest fremskaffes. Kun 4 egenmeldinger i løpet av en 12 måneders periode. </w:t>
      </w:r>
      <w:r w:rsidRPr="00D24BBF">
        <w:rPr>
          <w:sz w:val="24"/>
        </w:rPr>
        <w:br/>
        <w:t>Deretter legeattest fra første dag. OBS! Legeattester sendes til Opplæringskontoret!</w:t>
      </w:r>
    </w:p>
    <w:p w:rsidR="00D90A2E" w:rsidRPr="00D90A2E" w:rsidRDefault="00D24BBF" w:rsidP="00D24BBF">
      <w:pPr>
        <w:rPr>
          <w:sz w:val="24"/>
        </w:rPr>
      </w:pPr>
      <w:r w:rsidRPr="00D24BBF">
        <w:rPr>
          <w:b/>
          <w:bCs/>
          <w:sz w:val="24"/>
        </w:rPr>
        <w:t>Ferie - Ferieavvikling</w:t>
      </w:r>
      <w:r w:rsidRPr="00D24BBF">
        <w:rPr>
          <w:sz w:val="24"/>
        </w:rPr>
        <w:br/>
        <w:t>Som andre arbeidstakere har lærlingen rett på 4 ukers ferie. 3 av disse kan kreves avviklet i perioden 1. juni til 30. september. Det er viktig at bedriften og lærlingen sammen drøfter når ferien skal avvikles.</w:t>
      </w:r>
    </w:p>
    <w:p w:rsidR="008C6176" w:rsidRPr="00463EE9" w:rsidRDefault="008C6176" w:rsidP="008C6176">
      <w:pPr>
        <w:rPr>
          <w:sz w:val="24"/>
        </w:rPr>
      </w:pPr>
      <w:r>
        <w:rPr>
          <w:b/>
          <w:sz w:val="24"/>
        </w:rPr>
        <w:t xml:space="preserve">Kontakt </w:t>
      </w:r>
      <w:r w:rsidRPr="008C6176">
        <w:rPr>
          <w:b/>
          <w:bCs/>
          <w:sz w:val="24"/>
        </w:rPr>
        <w:t>Opplæringskontoret for Hestefaget og Hovslagerfaget</w:t>
      </w:r>
    </w:p>
    <w:p w:rsidR="008C6176" w:rsidRPr="008C6176" w:rsidRDefault="008C6176" w:rsidP="008C6176">
      <w:pPr>
        <w:spacing w:after="0"/>
        <w:rPr>
          <w:sz w:val="24"/>
        </w:rPr>
      </w:pPr>
      <w:proofErr w:type="spellStart"/>
      <w:r w:rsidRPr="008C6176">
        <w:rPr>
          <w:sz w:val="24"/>
        </w:rPr>
        <w:t>Starumsvegen</w:t>
      </w:r>
      <w:proofErr w:type="spellEnd"/>
      <w:r w:rsidRPr="008C6176">
        <w:rPr>
          <w:sz w:val="24"/>
        </w:rPr>
        <w:t xml:space="preserve"> 64</w:t>
      </w:r>
    </w:p>
    <w:p w:rsidR="008C6176" w:rsidRPr="008C6176" w:rsidRDefault="008C6176" w:rsidP="008C6176">
      <w:pPr>
        <w:spacing w:after="0"/>
        <w:rPr>
          <w:sz w:val="24"/>
        </w:rPr>
      </w:pPr>
      <w:r w:rsidRPr="008C6176">
        <w:rPr>
          <w:sz w:val="24"/>
        </w:rPr>
        <w:t>2850 Lena</w:t>
      </w:r>
    </w:p>
    <w:p w:rsidR="008C6176" w:rsidRPr="008C6176" w:rsidRDefault="008C6176" w:rsidP="008C6176">
      <w:pPr>
        <w:spacing w:after="0"/>
        <w:rPr>
          <w:sz w:val="24"/>
        </w:rPr>
      </w:pPr>
      <w:r w:rsidRPr="008C6176">
        <w:rPr>
          <w:sz w:val="24"/>
        </w:rPr>
        <w:t> </w:t>
      </w:r>
    </w:p>
    <w:p w:rsidR="008C6176" w:rsidRPr="008C6176" w:rsidRDefault="008C6176" w:rsidP="008C6176">
      <w:pPr>
        <w:spacing w:after="0"/>
        <w:rPr>
          <w:sz w:val="24"/>
        </w:rPr>
      </w:pPr>
      <w:r w:rsidRPr="008C6176">
        <w:rPr>
          <w:sz w:val="24"/>
        </w:rPr>
        <w:t>Tel.: 61 16 55 32</w:t>
      </w:r>
    </w:p>
    <w:p w:rsidR="008C6176" w:rsidRPr="008C6176" w:rsidRDefault="008C6176" w:rsidP="008C6176">
      <w:pPr>
        <w:spacing w:after="0"/>
        <w:rPr>
          <w:sz w:val="24"/>
        </w:rPr>
      </w:pPr>
      <w:r w:rsidRPr="008C6176">
        <w:rPr>
          <w:sz w:val="24"/>
        </w:rPr>
        <w:t>Fax.: 61 16 77 00</w:t>
      </w:r>
    </w:p>
    <w:p w:rsidR="008C6176" w:rsidRPr="008C6176" w:rsidRDefault="008C6176" w:rsidP="008C6176">
      <w:pPr>
        <w:spacing w:after="0"/>
        <w:rPr>
          <w:sz w:val="24"/>
        </w:rPr>
      </w:pPr>
      <w:r w:rsidRPr="008C6176">
        <w:rPr>
          <w:sz w:val="24"/>
        </w:rPr>
        <w:t> </w:t>
      </w:r>
    </w:p>
    <w:p w:rsidR="008C6176" w:rsidRPr="008C6176" w:rsidRDefault="00463EE9" w:rsidP="008C6176">
      <w:pPr>
        <w:spacing w:after="0"/>
        <w:rPr>
          <w:sz w:val="24"/>
        </w:rPr>
      </w:pPr>
      <w:hyperlink r:id="rId6" w:history="1">
        <w:r w:rsidR="008C6176" w:rsidRPr="008C6176">
          <w:rPr>
            <w:rStyle w:val="Hyperkobling"/>
            <w:sz w:val="24"/>
          </w:rPr>
          <w:t>ao@hestefag.no</w:t>
        </w:r>
      </w:hyperlink>
    </w:p>
    <w:p w:rsidR="008C6176" w:rsidRPr="008C6176" w:rsidRDefault="008C6176">
      <w:pPr>
        <w:rPr>
          <w:sz w:val="24"/>
        </w:rPr>
      </w:pPr>
    </w:p>
    <w:sectPr w:rsidR="008C6176" w:rsidRPr="008C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289"/>
    <w:multiLevelType w:val="multilevel"/>
    <w:tmpl w:val="229E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8495B"/>
    <w:multiLevelType w:val="multilevel"/>
    <w:tmpl w:val="B81C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BF"/>
    <w:rsid w:val="00195EF0"/>
    <w:rsid w:val="002749C5"/>
    <w:rsid w:val="0033089D"/>
    <w:rsid w:val="00407938"/>
    <w:rsid w:val="004620BF"/>
    <w:rsid w:val="00463EE9"/>
    <w:rsid w:val="004F1381"/>
    <w:rsid w:val="008C6176"/>
    <w:rsid w:val="00934367"/>
    <w:rsid w:val="00A1697E"/>
    <w:rsid w:val="00B12411"/>
    <w:rsid w:val="00B279E5"/>
    <w:rsid w:val="00C01FBE"/>
    <w:rsid w:val="00D132A3"/>
    <w:rsid w:val="00D24BBF"/>
    <w:rsid w:val="00D9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C617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7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C617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3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@hestefag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54C12B3A</Template>
  <TotalTime>8</TotalTime>
  <Pages>2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Godtlund</dc:creator>
  <cp:lastModifiedBy>Anne Mari Eikenæs</cp:lastModifiedBy>
  <cp:revision>3</cp:revision>
  <cp:lastPrinted>2018-02-01T07:47:00Z</cp:lastPrinted>
  <dcterms:created xsi:type="dcterms:W3CDTF">2018-02-01T07:54:00Z</dcterms:created>
  <dcterms:modified xsi:type="dcterms:W3CDTF">2018-02-01T08:02:00Z</dcterms:modified>
</cp:coreProperties>
</file>